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B892E" w14:textId="77777777" w:rsidR="00F945F6" w:rsidRDefault="004D46B4" w:rsidP="00F945F6">
      <w:pPr>
        <w:spacing w:after="0" w:line="240" w:lineRule="auto"/>
        <w:jc w:val="both"/>
      </w:pPr>
      <w:r w:rsidRPr="00F945F6">
        <w:rPr>
          <w:b/>
          <w:bCs/>
          <w:sz w:val="40"/>
          <w:szCs w:val="40"/>
        </w:rPr>
        <w:t>Discurso &amp; Sociedad</w:t>
      </w:r>
      <w:r>
        <w:t xml:space="preserve"> </w:t>
      </w:r>
    </w:p>
    <w:p w14:paraId="015B7F8D" w14:textId="77777777" w:rsidR="00F945F6" w:rsidRDefault="00F945F6" w:rsidP="00F945F6">
      <w:pPr>
        <w:spacing w:after="0" w:line="240" w:lineRule="auto"/>
        <w:jc w:val="both"/>
      </w:pPr>
    </w:p>
    <w:p w14:paraId="59C9D774" w14:textId="595A898B" w:rsidR="004D46B4" w:rsidRPr="00F945F6" w:rsidRDefault="004D46B4" w:rsidP="00F945F6">
      <w:pPr>
        <w:spacing w:after="0" w:line="240" w:lineRule="auto"/>
        <w:jc w:val="both"/>
        <w:rPr>
          <w:b/>
          <w:bCs/>
          <w:sz w:val="28"/>
          <w:szCs w:val="28"/>
        </w:rPr>
      </w:pPr>
      <w:r w:rsidRPr="00F945F6">
        <w:rPr>
          <w:sz w:val="28"/>
          <w:szCs w:val="28"/>
        </w:rPr>
        <w:t>Propuesta de dosier monográfico (v.2026.09.es)</w:t>
      </w:r>
    </w:p>
    <w:p w14:paraId="129AD0B3" w14:textId="77777777" w:rsidR="00F945F6" w:rsidRDefault="00F945F6" w:rsidP="00F945F6">
      <w:pPr>
        <w:spacing w:after="0" w:line="240" w:lineRule="auto"/>
        <w:jc w:val="both"/>
      </w:pPr>
    </w:p>
    <w:p w14:paraId="2F5B56C2" w14:textId="419F2D54" w:rsidR="004D46B4" w:rsidRDefault="004D46B4" w:rsidP="00F945F6">
      <w:pPr>
        <w:spacing w:after="0" w:line="240" w:lineRule="auto"/>
        <w:jc w:val="both"/>
      </w:pPr>
      <w:r>
        <w:t xml:space="preserve">El objetivo de este documento es proporcionar al equipo editorial de </w:t>
      </w:r>
      <w:r w:rsidRPr="00F945F6">
        <w:rPr>
          <w:i/>
          <w:iCs/>
        </w:rPr>
        <w:t>Discurso &amp; Sociedad</w:t>
      </w:r>
      <w:r>
        <w:t xml:space="preserve"> la información necesaria para decidir la convocatoria y publicación de un dosier monográfico. </w:t>
      </w:r>
    </w:p>
    <w:p w14:paraId="70DE5D9B" w14:textId="77777777" w:rsidR="00F945F6" w:rsidRDefault="00F945F6" w:rsidP="00F945F6">
      <w:pPr>
        <w:spacing w:after="0" w:line="240" w:lineRule="auto"/>
        <w:jc w:val="both"/>
      </w:pPr>
    </w:p>
    <w:p w14:paraId="5E1C0D3E" w14:textId="58452D0E" w:rsidR="004D46B4" w:rsidRDefault="004D46B4" w:rsidP="00F945F6">
      <w:pPr>
        <w:spacing w:after="0" w:line="240" w:lineRule="auto"/>
        <w:jc w:val="both"/>
      </w:pPr>
      <w:r>
        <w:t xml:space="preserve">Por favor, complete los apartados de la forma más clara y concisa posible y envíe este formulario a la dirección de contacto de la revista: </w:t>
      </w:r>
      <w:hyperlink r:id="rId7" w:history="1">
        <w:r w:rsidR="00F945F6" w:rsidRPr="00C81228">
          <w:rPr>
            <w:rStyle w:val="Hipervnculo"/>
          </w:rPr>
          <w:t>revistadissoc@gmail.com</w:t>
        </w:r>
      </w:hyperlink>
    </w:p>
    <w:p w14:paraId="55DC18B9" w14:textId="77777777" w:rsidR="00F945F6" w:rsidRDefault="00F945F6" w:rsidP="00F945F6">
      <w:pPr>
        <w:spacing w:after="0" w:line="240" w:lineRule="auto"/>
        <w:jc w:val="both"/>
      </w:pPr>
    </w:p>
    <w:p w14:paraId="7FF6BE3A" w14:textId="2DD0279D" w:rsidR="00F945F6" w:rsidRPr="00F945F6" w:rsidRDefault="004D46B4" w:rsidP="00F945F6">
      <w:pPr>
        <w:spacing w:after="0" w:line="240" w:lineRule="auto"/>
        <w:jc w:val="both"/>
        <w:rPr>
          <w:color w:val="215E99" w:themeColor="text2" w:themeTint="BF"/>
        </w:rPr>
      </w:pPr>
      <w:r w:rsidRPr="00F945F6">
        <w:rPr>
          <w:color w:val="215E99" w:themeColor="text2" w:themeTint="BF"/>
        </w:rPr>
        <w:t>1. Título</w:t>
      </w:r>
    </w:p>
    <w:p w14:paraId="5AE2C895" w14:textId="0589510B" w:rsidR="004D46B4" w:rsidRDefault="004D46B4" w:rsidP="00F945F6">
      <w:pPr>
        <w:spacing w:after="0" w:line="240" w:lineRule="auto"/>
        <w:jc w:val="both"/>
      </w:pPr>
      <w:r>
        <w:t>Proponga un título para el dosier.</w:t>
      </w:r>
    </w:p>
    <w:p w14:paraId="4935E687" w14:textId="77777777" w:rsidR="004D46B4" w:rsidRDefault="004D46B4" w:rsidP="00F945F6">
      <w:pPr>
        <w:spacing w:after="0" w:line="240" w:lineRule="auto"/>
        <w:jc w:val="both"/>
      </w:pPr>
    </w:p>
    <w:p w14:paraId="33D9A030" w14:textId="77777777" w:rsidR="004D46B4" w:rsidRPr="00F945F6" w:rsidRDefault="004D46B4" w:rsidP="00F945F6">
      <w:pPr>
        <w:spacing w:after="0" w:line="240" w:lineRule="auto"/>
        <w:jc w:val="both"/>
        <w:rPr>
          <w:color w:val="215E99" w:themeColor="text2" w:themeTint="BF"/>
        </w:rPr>
      </w:pPr>
      <w:r w:rsidRPr="00F945F6">
        <w:rPr>
          <w:color w:val="215E99" w:themeColor="text2" w:themeTint="BF"/>
        </w:rPr>
        <w:t>2. Coordinación</w:t>
      </w:r>
    </w:p>
    <w:p w14:paraId="3EE30E6E" w14:textId="0D0B4DA3" w:rsidR="004D46B4" w:rsidRDefault="004D46B4" w:rsidP="00F945F6">
      <w:pPr>
        <w:spacing w:after="0" w:line="240" w:lineRule="auto"/>
        <w:jc w:val="both"/>
      </w:pPr>
      <w:r>
        <w:t>Para cada coordinador o coordinadora (editores invitados), indique la siguiente información:</w:t>
      </w:r>
    </w:p>
    <w:p w14:paraId="19975C4D" w14:textId="77777777" w:rsidR="00F945F6" w:rsidRDefault="00F945F6" w:rsidP="00F945F6">
      <w:pPr>
        <w:spacing w:after="0" w:line="240" w:lineRule="auto"/>
        <w:jc w:val="both"/>
      </w:pPr>
    </w:p>
    <w:p w14:paraId="27AD6642" w14:textId="65C4D632" w:rsidR="004D46B4" w:rsidRDefault="004D46B4" w:rsidP="00F945F6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Nombre y apellidos</w:t>
      </w:r>
    </w:p>
    <w:p w14:paraId="4238B2B7" w14:textId="5B27893B" w:rsidR="004D46B4" w:rsidRDefault="004D46B4" w:rsidP="00F945F6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Filiación institucional</w:t>
      </w:r>
    </w:p>
    <w:p w14:paraId="142CEDED" w14:textId="257675B2" w:rsidR="004D46B4" w:rsidRDefault="004D46B4" w:rsidP="00F945F6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Correo electrónico de contacto, preferentemente institucional.</w:t>
      </w:r>
    </w:p>
    <w:p w14:paraId="1AB04F9A" w14:textId="7D24EFAA" w:rsidR="004D46B4" w:rsidRDefault="004D46B4" w:rsidP="00F945F6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Identificador ORCID, con formato de enlace (https://orcid.org/XXXX-XXXX-XXXX-XXXX).</w:t>
      </w:r>
    </w:p>
    <w:p w14:paraId="0B4F5DD1" w14:textId="77777777" w:rsidR="00F945F6" w:rsidRDefault="00F945F6" w:rsidP="00F945F6">
      <w:pPr>
        <w:spacing w:after="0" w:line="240" w:lineRule="auto"/>
        <w:jc w:val="both"/>
      </w:pPr>
    </w:p>
    <w:p w14:paraId="714B69E7" w14:textId="77777777" w:rsidR="00F945F6" w:rsidRDefault="00F945F6" w:rsidP="00F945F6">
      <w:pPr>
        <w:spacing w:after="0" w:line="240" w:lineRule="auto"/>
        <w:jc w:val="both"/>
        <w:rPr>
          <w:color w:val="215E99" w:themeColor="text2" w:themeTint="BF"/>
        </w:rPr>
      </w:pPr>
    </w:p>
    <w:p w14:paraId="78EA8AC1" w14:textId="139C613F" w:rsidR="004D46B4" w:rsidRPr="00F945F6" w:rsidRDefault="004D46B4" w:rsidP="00F945F6">
      <w:pPr>
        <w:spacing w:after="0" w:line="240" w:lineRule="auto"/>
        <w:jc w:val="both"/>
        <w:rPr>
          <w:color w:val="215E99" w:themeColor="text2" w:themeTint="BF"/>
        </w:rPr>
      </w:pPr>
      <w:r w:rsidRPr="00F945F6">
        <w:rPr>
          <w:color w:val="215E99" w:themeColor="text2" w:themeTint="BF"/>
        </w:rPr>
        <w:t>3. Resumen y justificación</w:t>
      </w:r>
    </w:p>
    <w:p w14:paraId="58D9F6B6" w14:textId="77777777" w:rsidR="004D46B4" w:rsidRDefault="004D46B4" w:rsidP="00F945F6">
      <w:pPr>
        <w:spacing w:after="0" w:line="240" w:lineRule="auto"/>
        <w:jc w:val="both"/>
      </w:pPr>
      <w:r>
        <w:t xml:space="preserve">Proporcione un breve resumen del tema en el que se destaque la relevancia académica, la contribución al campo de investigación y la adecuación a los objetivos y alcance de </w:t>
      </w:r>
      <w:r w:rsidRPr="00F945F6">
        <w:rPr>
          <w:i/>
          <w:iCs/>
        </w:rPr>
        <w:t>Discurso &amp; Sociedad</w:t>
      </w:r>
      <w:r>
        <w:t>.</w:t>
      </w:r>
    </w:p>
    <w:p w14:paraId="605AE55F" w14:textId="77777777" w:rsidR="00F945F6" w:rsidRDefault="00F945F6" w:rsidP="00F945F6">
      <w:pPr>
        <w:spacing w:after="0" w:line="240" w:lineRule="auto"/>
        <w:jc w:val="both"/>
      </w:pPr>
    </w:p>
    <w:p w14:paraId="18368744" w14:textId="77777777" w:rsidR="00F945F6" w:rsidRDefault="00F945F6" w:rsidP="00F945F6">
      <w:pPr>
        <w:spacing w:after="0" w:line="240" w:lineRule="auto"/>
        <w:jc w:val="both"/>
      </w:pPr>
    </w:p>
    <w:p w14:paraId="515060BF" w14:textId="77777777" w:rsidR="00F945F6" w:rsidRDefault="00F945F6" w:rsidP="00F945F6">
      <w:pPr>
        <w:spacing w:after="0" w:line="240" w:lineRule="auto"/>
        <w:jc w:val="both"/>
      </w:pPr>
    </w:p>
    <w:p w14:paraId="3CDA93D6" w14:textId="1A1E51D8" w:rsidR="004D46B4" w:rsidRPr="00F945F6" w:rsidRDefault="004D46B4" w:rsidP="00F945F6">
      <w:pPr>
        <w:spacing w:after="0" w:line="240" w:lineRule="auto"/>
        <w:jc w:val="both"/>
        <w:rPr>
          <w:color w:val="215E99" w:themeColor="text2" w:themeTint="BF"/>
        </w:rPr>
      </w:pPr>
      <w:r w:rsidRPr="00F945F6">
        <w:rPr>
          <w:color w:val="215E99" w:themeColor="text2" w:themeTint="BF"/>
        </w:rPr>
        <w:t>4. Convocatoria (</w:t>
      </w:r>
      <w:proofErr w:type="spellStart"/>
      <w:r w:rsidRPr="00F945F6">
        <w:rPr>
          <w:color w:val="215E99" w:themeColor="text2" w:themeTint="BF"/>
        </w:rPr>
        <w:t>call</w:t>
      </w:r>
      <w:proofErr w:type="spellEnd"/>
      <w:r w:rsidRPr="00F945F6">
        <w:rPr>
          <w:color w:val="215E99" w:themeColor="text2" w:themeTint="BF"/>
        </w:rPr>
        <w:t xml:space="preserve"> </w:t>
      </w:r>
      <w:proofErr w:type="spellStart"/>
      <w:r w:rsidRPr="00F945F6">
        <w:rPr>
          <w:color w:val="215E99" w:themeColor="text2" w:themeTint="BF"/>
        </w:rPr>
        <w:t>for</w:t>
      </w:r>
      <w:proofErr w:type="spellEnd"/>
      <w:r w:rsidRPr="00F945F6">
        <w:rPr>
          <w:color w:val="215E99" w:themeColor="text2" w:themeTint="BF"/>
        </w:rPr>
        <w:t xml:space="preserve"> </w:t>
      </w:r>
      <w:proofErr w:type="spellStart"/>
      <w:r w:rsidRPr="00F945F6">
        <w:rPr>
          <w:color w:val="215E99" w:themeColor="text2" w:themeTint="BF"/>
        </w:rPr>
        <w:t>papers</w:t>
      </w:r>
      <w:proofErr w:type="spellEnd"/>
      <w:r w:rsidRPr="00F945F6">
        <w:rPr>
          <w:color w:val="215E99" w:themeColor="text2" w:themeTint="BF"/>
        </w:rPr>
        <w:t>)</w:t>
      </w:r>
    </w:p>
    <w:p w14:paraId="28664BEA" w14:textId="7EEFED3A" w:rsidR="004D46B4" w:rsidRDefault="004D46B4" w:rsidP="00F945F6">
      <w:pPr>
        <w:spacing w:after="0" w:line="240" w:lineRule="auto"/>
        <w:jc w:val="both"/>
      </w:pPr>
      <w:r>
        <w:t>Facilite la información necesaria para poder elaborar la convocatoria:</w:t>
      </w:r>
    </w:p>
    <w:p w14:paraId="777B1B4F" w14:textId="39F4FF9E" w:rsidR="004D46B4" w:rsidRDefault="004D46B4" w:rsidP="00F945F6">
      <w:pPr>
        <w:pStyle w:val="Prrafodelista"/>
        <w:numPr>
          <w:ilvl w:val="0"/>
          <w:numId w:val="2"/>
        </w:numPr>
        <w:spacing w:after="0" w:line="240" w:lineRule="auto"/>
        <w:jc w:val="both"/>
      </w:pPr>
      <w:r>
        <w:t>Fecha de publicación de la convocatoria.</w:t>
      </w:r>
    </w:p>
    <w:p w14:paraId="48D39498" w14:textId="1BF9C3BA" w:rsidR="004D46B4" w:rsidRDefault="004D46B4" w:rsidP="00F945F6">
      <w:pPr>
        <w:pStyle w:val="Prrafodelista"/>
        <w:numPr>
          <w:ilvl w:val="0"/>
          <w:numId w:val="2"/>
        </w:numPr>
        <w:spacing w:after="0" w:line="240" w:lineRule="auto"/>
        <w:jc w:val="both"/>
      </w:pPr>
      <w:r>
        <w:t>Fecha límite para enviar trabajos.</w:t>
      </w:r>
    </w:p>
    <w:p w14:paraId="77F85E76" w14:textId="1FF18329" w:rsidR="004D46B4" w:rsidRDefault="004D46B4" w:rsidP="00F945F6">
      <w:pPr>
        <w:pStyle w:val="Prrafodelista"/>
        <w:numPr>
          <w:ilvl w:val="0"/>
          <w:numId w:val="2"/>
        </w:numPr>
        <w:spacing w:after="0" w:line="240" w:lineRule="auto"/>
        <w:jc w:val="both"/>
      </w:pPr>
      <w:r>
        <w:t>Fecha de publicación del dosier.</w:t>
      </w:r>
    </w:p>
    <w:p w14:paraId="3374926C" w14:textId="60C3CDEF" w:rsidR="004D46B4" w:rsidRDefault="004D46B4" w:rsidP="00F945F6">
      <w:pPr>
        <w:pStyle w:val="Prrafodelista"/>
        <w:numPr>
          <w:ilvl w:val="0"/>
          <w:numId w:val="2"/>
        </w:numPr>
        <w:spacing w:after="0" w:line="240" w:lineRule="auto"/>
        <w:jc w:val="both"/>
      </w:pPr>
      <w:r>
        <w:t>Descripción</w:t>
      </w:r>
      <w:r w:rsidR="00F945F6">
        <w:t xml:space="preserve"> </w:t>
      </w:r>
      <w:r>
        <w:t>del dosier incluyendo su marco teórico, relevancia y principales temas.</w:t>
      </w:r>
    </w:p>
    <w:p w14:paraId="1A221ACB" w14:textId="50046952" w:rsidR="004D46B4" w:rsidRDefault="004D46B4" w:rsidP="00F945F6">
      <w:pPr>
        <w:pStyle w:val="Prrafodelista"/>
        <w:numPr>
          <w:ilvl w:val="0"/>
          <w:numId w:val="2"/>
        </w:numPr>
        <w:spacing w:after="0" w:line="240" w:lineRule="auto"/>
        <w:jc w:val="both"/>
      </w:pPr>
      <w:r>
        <w:t>Lista de posibles temas o áreas de investigación relevantes.</w:t>
      </w:r>
    </w:p>
    <w:p w14:paraId="296AA441" w14:textId="2DCC39D4" w:rsidR="004D46B4" w:rsidRDefault="004D46B4" w:rsidP="00F945F6">
      <w:pPr>
        <w:pStyle w:val="Prrafodelista"/>
        <w:numPr>
          <w:ilvl w:val="0"/>
          <w:numId w:val="2"/>
        </w:numPr>
        <w:spacing w:after="0" w:line="240" w:lineRule="auto"/>
        <w:jc w:val="both"/>
      </w:pPr>
      <w:r>
        <w:t>Bibliografía relevante para el dosier.</w:t>
      </w:r>
    </w:p>
    <w:p w14:paraId="7B2C2887" w14:textId="77777777" w:rsidR="004D46B4" w:rsidRDefault="004D46B4" w:rsidP="00F945F6">
      <w:pPr>
        <w:spacing w:after="0" w:line="240" w:lineRule="auto"/>
        <w:jc w:val="both"/>
      </w:pPr>
    </w:p>
    <w:p w14:paraId="681BB7DB" w14:textId="77777777" w:rsidR="004D46B4" w:rsidRPr="00F945F6" w:rsidRDefault="004D46B4" w:rsidP="00F945F6">
      <w:pPr>
        <w:spacing w:after="0" w:line="240" w:lineRule="auto"/>
        <w:jc w:val="both"/>
        <w:rPr>
          <w:color w:val="215E99" w:themeColor="text2" w:themeTint="BF"/>
        </w:rPr>
      </w:pPr>
      <w:r w:rsidRPr="00F945F6">
        <w:rPr>
          <w:color w:val="215E99" w:themeColor="text2" w:themeTint="BF"/>
        </w:rPr>
        <w:t>5. Contribuciones</w:t>
      </w:r>
    </w:p>
    <w:p w14:paraId="0A692D4B" w14:textId="1823213B" w:rsidR="004D46B4" w:rsidRDefault="004D46B4" w:rsidP="00F945F6">
      <w:pPr>
        <w:spacing w:after="0" w:line="240" w:lineRule="auto"/>
        <w:jc w:val="both"/>
      </w:pPr>
      <w:r>
        <w:t>S</w:t>
      </w:r>
      <w:r w:rsidR="00F945F6">
        <w:t xml:space="preserve">i ya hay personas dispuestas a participar, envíe el listado con las posibles </w:t>
      </w:r>
      <w:r>
        <w:t>contribuciones: título de trabajo, nombre y apellidos de las personas autoras y filiación institucional.</w:t>
      </w:r>
    </w:p>
    <w:p w14:paraId="7FFB5CD3" w14:textId="77777777" w:rsidR="004D46B4" w:rsidRDefault="004D46B4" w:rsidP="00F945F6">
      <w:pPr>
        <w:spacing w:after="0" w:line="240" w:lineRule="auto"/>
        <w:jc w:val="both"/>
      </w:pPr>
    </w:p>
    <w:p w14:paraId="7FC4251B" w14:textId="77777777" w:rsidR="00F945F6" w:rsidRDefault="00F945F6" w:rsidP="00F945F6">
      <w:pPr>
        <w:spacing w:after="0" w:line="240" w:lineRule="auto"/>
        <w:jc w:val="both"/>
      </w:pPr>
    </w:p>
    <w:p w14:paraId="69250EE6" w14:textId="029A97F4" w:rsidR="004D46B4" w:rsidRPr="00F945F6" w:rsidRDefault="004D46B4" w:rsidP="00F945F6">
      <w:pPr>
        <w:spacing w:after="0" w:line="240" w:lineRule="auto"/>
        <w:jc w:val="both"/>
        <w:rPr>
          <w:color w:val="215E99" w:themeColor="text2" w:themeTint="BF"/>
        </w:rPr>
      </w:pPr>
      <w:r w:rsidRPr="00F945F6">
        <w:rPr>
          <w:color w:val="215E99" w:themeColor="text2" w:themeTint="BF"/>
        </w:rPr>
        <w:lastRenderedPageBreak/>
        <w:t>6. R</w:t>
      </w:r>
      <w:proofErr w:type="spellStart"/>
      <w:r w:rsidRPr="00F945F6">
        <w:rPr>
          <w:color w:val="215E99" w:themeColor="text2" w:themeTint="BF"/>
        </w:rPr>
        <w:t>evisón</w:t>
      </w:r>
      <w:proofErr w:type="spellEnd"/>
    </w:p>
    <w:p w14:paraId="4DB97E52" w14:textId="5D784974" w:rsidR="004D46B4" w:rsidRDefault="004D46B4" w:rsidP="00F945F6">
      <w:pPr>
        <w:spacing w:after="0" w:line="240" w:lineRule="auto"/>
        <w:jc w:val="both"/>
      </w:pPr>
      <w:r>
        <w:t>Aporte una lista de posibles personas revisoras</w:t>
      </w:r>
      <w:r w:rsidR="00F945F6">
        <w:t xml:space="preserve"> (dos por artículo) que,</w:t>
      </w:r>
      <w:r w:rsidR="00F945F6" w:rsidRPr="00F945F6">
        <w:t xml:space="preserve"> </w:t>
      </w:r>
      <w:r w:rsidR="00F945F6" w:rsidRPr="00F945F6">
        <w:t>previamente, ya habrán confirmado su disposición para realizar el trabajo</w:t>
      </w:r>
      <w:r>
        <w:t>: nombre y apellidos del revisor o revisora, filiación institucional y correo electrónico.</w:t>
      </w:r>
    </w:p>
    <w:p w14:paraId="602FF7CA" w14:textId="77777777" w:rsidR="004D46B4" w:rsidRDefault="004D46B4" w:rsidP="00F945F6">
      <w:pPr>
        <w:spacing w:after="0" w:line="240" w:lineRule="auto"/>
        <w:jc w:val="both"/>
      </w:pPr>
    </w:p>
    <w:p w14:paraId="2B41DEB8" w14:textId="77777777" w:rsidR="004D46B4" w:rsidRDefault="004D46B4" w:rsidP="00F945F6">
      <w:pPr>
        <w:spacing w:after="0" w:line="240" w:lineRule="auto"/>
        <w:jc w:val="both"/>
      </w:pPr>
    </w:p>
    <w:p w14:paraId="190A069F" w14:textId="77777777" w:rsidR="004D46B4" w:rsidRPr="00F945F6" w:rsidRDefault="004D46B4" w:rsidP="00F945F6">
      <w:pPr>
        <w:spacing w:after="0" w:line="240" w:lineRule="auto"/>
        <w:jc w:val="both"/>
        <w:rPr>
          <w:color w:val="215E99" w:themeColor="text2" w:themeTint="BF"/>
        </w:rPr>
      </w:pPr>
      <w:r w:rsidRPr="00F945F6">
        <w:rPr>
          <w:color w:val="215E99" w:themeColor="text2" w:themeTint="BF"/>
        </w:rPr>
        <w:t>7. Información adicional</w:t>
      </w:r>
    </w:p>
    <w:p w14:paraId="30ACCA12" w14:textId="77777777" w:rsidR="004D46B4" w:rsidRDefault="004D46B4" w:rsidP="00F945F6">
      <w:pPr>
        <w:spacing w:after="0" w:line="240" w:lineRule="auto"/>
        <w:jc w:val="both"/>
      </w:pPr>
      <w:r>
        <w:t>Incluya cualquier información adicional relevante para la propuesta: redes de investigación, proyectos financiados, planes de difusión, etc.</w:t>
      </w:r>
    </w:p>
    <w:p w14:paraId="6FD0D2E0" w14:textId="77777777" w:rsidR="004D46B4" w:rsidRDefault="004D46B4" w:rsidP="00F945F6">
      <w:pPr>
        <w:spacing w:after="0" w:line="240" w:lineRule="auto"/>
        <w:jc w:val="both"/>
      </w:pPr>
    </w:p>
    <w:p w14:paraId="3936E060" w14:textId="77777777" w:rsidR="004D46B4" w:rsidRDefault="004D46B4" w:rsidP="00F945F6">
      <w:pPr>
        <w:spacing w:after="0" w:line="240" w:lineRule="auto"/>
        <w:jc w:val="both"/>
      </w:pPr>
    </w:p>
    <w:p w14:paraId="094A863D" w14:textId="77777777" w:rsidR="004D46B4" w:rsidRDefault="004D46B4" w:rsidP="00F945F6">
      <w:pPr>
        <w:spacing w:after="0" w:line="240" w:lineRule="auto"/>
        <w:jc w:val="both"/>
      </w:pPr>
    </w:p>
    <w:p w14:paraId="27A501C5" w14:textId="77777777" w:rsidR="00A82200" w:rsidRDefault="00A82200" w:rsidP="00F945F6">
      <w:pPr>
        <w:spacing w:after="0" w:line="240" w:lineRule="auto"/>
        <w:jc w:val="both"/>
      </w:pPr>
    </w:p>
    <w:sectPr w:rsidR="00A8220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F3751" w14:textId="77777777" w:rsidR="00F44C17" w:rsidRDefault="00F44C17" w:rsidP="004D46B4">
      <w:pPr>
        <w:spacing w:after="0" w:line="240" w:lineRule="auto"/>
      </w:pPr>
      <w:r>
        <w:separator/>
      </w:r>
    </w:p>
  </w:endnote>
  <w:endnote w:type="continuationSeparator" w:id="0">
    <w:p w14:paraId="6D4546F9" w14:textId="77777777" w:rsidR="00F44C17" w:rsidRDefault="00F44C17" w:rsidP="004D4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2C05C" w14:textId="77777777" w:rsidR="00F44C17" w:rsidRDefault="00F44C17" w:rsidP="004D46B4">
      <w:pPr>
        <w:spacing w:after="0" w:line="240" w:lineRule="auto"/>
      </w:pPr>
      <w:r>
        <w:separator/>
      </w:r>
    </w:p>
  </w:footnote>
  <w:footnote w:type="continuationSeparator" w:id="0">
    <w:p w14:paraId="45F456B0" w14:textId="77777777" w:rsidR="00F44C17" w:rsidRDefault="00F44C17" w:rsidP="004D4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278EF" w14:textId="4D570DAD" w:rsidR="004D46B4" w:rsidRDefault="004D46B4" w:rsidP="004D46B4">
    <w:pPr>
      <w:pStyle w:val="Encabezado"/>
      <w:jc w:val="right"/>
    </w:pPr>
    <w:r>
      <w:rPr>
        <w:noProof/>
      </w:rPr>
      <w:drawing>
        <wp:inline distT="0" distB="0" distL="0" distR="0" wp14:anchorId="1FB47B91" wp14:editId="7DA53BBC">
          <wp:extent cx="1083538" cy="1094781"/>
          <wp:effectExtent l="0" t="0" r="2540" b="0"/>
          <wp:docPr id="27273114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731143" name="Imagen 2727311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8854" cy="11102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1CE5"/>
    <w:multiLevelType w:val="hybridMultilevel"/>
    <w:tmpl w:val="6B6A400E"/>
    <w:lvl w:ilvl="0" w:tplc="0C0A000F">
      <w:start w:val="1"/>
      <w:numFmt w:val="decimal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AE647EA"/>
    <w:multiLevelType w:val="hybridMultilevel"/>
    <w:tmpl w:val="A8B0FE0E"/>
    <w:lvl w:ilvl="0" w:tplc="DA16F848">
      <w:start w:val="1"/>
      <w:numFmt w:val="decimal"/>
      <w:lvlText w:val="%1."/>
      <w:lvlJc w:val="left"/>
      <w:pPr>
        <w:ind w:left="1418" w:hanging="71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3173E02"/>
    <w:multiLevelType w:val="hybridMultilevel"/>
    <w:tmpl w:val="3A96F8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795812">
    <w:abstractNumId w:val="2"/>
  </w:num>
  <w:num w:numId="2" w16cid:durableId="2065326490">
    <w:abstractNumId w:val="0"/>
  </w:num>
  <w:num w:numId="3" w16cid:durableId="1182743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383"/>
    <w:rsid w:val="00417383"/>
    <w:rsid w:val="004D46B4"/>
    <w:rsid w:val="004F6848"/>
    <w:rsid w:val="00A82200"/>
    <w:rsid w:val="00B3129F"/>
    <w:rsid w:val="00F44C17"/>
    <w:rsid w:val="00F9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0C90F4"/>
  <w15:chartTrackingRefBased/>
  <w15:docId w15:val="{6A5ED879-6FF0-4604-A9ED-AA0414AC2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5F6"/>
  </w:style>
  <w:style w:type="paragraph" w:styleId="Ttulo1">
    <w:name w:val="heading 1"/>
    <w:basedOn w:val="Normal"/>
    <w:next w:val="Normal"/>
    <w:link w:val="Ttulo1Car"/>
    <w:uiPriority w:val="9"/>
    <w:qFormat/>
    <w:rsid w:val="00F945F6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945F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945F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945F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945F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945F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945F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945F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945F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945F6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945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945F6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945F6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945F6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945F6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945F6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945F6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945F6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Ttulo">
    <w:name w:val="Title"/>
    <w:basedOn w:val="Normal"/>
    <w:next w:val="Normal"/>
    <w:link w:val="TtuloCar"/>
    <w:uiPriority w:val="10"/>
    <w:qFormat/>
    <w:rsid w:val="00F945F6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F945F6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F945F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945F6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945F6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F945F6"/>
    <w:rPr>
      <w:color w:val="0E2841" w:themeColor="text2"/>
      <w:sz w:val="24"/>
      <w:szCs w:val="24"/>
    </w:rPr>
  </w:style>
  <w:style w:type="paragraph" w:styleId="Prrafodelista">
    <w:name w:val="List Paragraph"/>
    <w:basedOn w:val="Normal"/>
    <w:uiPriority w:val="34"/>
    <w:qFormat/>
    <w:rsid w:val="0041738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945F6"/>
    <w:rPr>
      <w:b/>
      <w:bCs/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945F6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945F6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Referenciaintensa">
    <w:name w:val="Intense Reference"/>
    <w:basedOn w:val="Fuentedeprrafopredeter"/>
    <w:uiPriority w:val="32"/>
    <w:qFormat/>
    <w:rsid w:val="00F945F6"/>
    <w:rPr>
      <w:b/>
      <w:bCs/>
      <w:smallCaps/>
      <w:color w:val="0E2841" w:themeColor="text2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4D46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46B4"/>
  </w:style>
  <w:style w:type="paragraph" w:styleId="Piedepgina">
    <w:name w:val="footer"/>
    <w:basedOn w:val="Normal"/>
    <w:link w:val="PiedepginaCar"/>
    <w:uiPriority w:val="99"/>
    <w:unhideWhenUsed/>
    <w:rsid w:val="004D46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46B4"/>
  </w:style>
  <w:style w:type="character" w:styleId="Hipervnculo">
    <w:name w:val="Hyperlink"/>
    <w:basedOn w:val="Fuentedeprrafopredeter"/>
    <w:uiPriority w:val="99"/>
    <w:unhideWhenUsed/>
    <w:rsid w:val="00F945F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945F6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945F6"/>
    <w:pPr>
      <w:spacing w:line="240" w:lineRule="auto"/>
    </w:pPr>
    <w:rPr>
      <w:b/>
      <w:bCs/>
      <w:smallCaps/>
      <w:color w:val="0E2841" w:themeColor="text2"/>
    </w:rPr>
  </w:style>
  <w:style w:type="character" w:styleId="Fuerte">
    <w:name w:val="Strong"/>
    <w:basedOn w:val="Fuentedeprrafopredeter"/>
    <w:uiPriority w:val="22"/>
    <w:qFormat/>
    <w:rsid w:val="00F945F6"/>
    <w:rPr>
      <w:b/>
      <w:bCs/>
    </w:rPr>
  </w:style>
  <w:style w:type="character" w:styleId="nfasis">
    <w:name w:val="Emphasis"/>
    <w:basedOn w:val="Fuentedeprrafopredeter"/>
    <w:uiPriority w:val="20"/>
    <w:qFormat/>
    <w:rsid w:val="00F945F6"/>
    <w:rPr>
      <w:i/>
      <w:iCs/>
    </w:rPr>
  </w:style>
  <w:style w:type="paragraph" w:styleId="Sinespaciado">
    <w:name w:val="No Spacing"/>
    <w:uiPriority w:val="1"/>
    <w:qFormat/>
    <w:rsid w:val="00F945F6"/>
    <w:pPr>
      <w:spacing w:after="0" w:line="240" w:lineRule="auto"/>
    </w:pPr>
  </w:style>
  <w:style w:type="character" w:styleId="nfasissutil">
    <w:name w:val="Subtle Emphasis"/>
    <w:basedOn w:val="Fuentedeprrafopredeter"/>
    <w:uiPriority w:val="19"/>
    <w:qFormat/>
    <w:rsid w:val="00F945F6"/>
    <w:rPr>
      <w:i/>
      <w:iCs/>
      <w:color w:val="595959" w:themeColor="text1" w:themeTint="A6"/>
    </w:rPr>
  </w:style>
  <w:style w:type="character" w:styleId="Referenciasutil">
    <w:name w:val="Subtle Reference"/>
    <w:basedOn w:val="Fuentedeprrafopredeter"/>
    <w:uiPriority w:val="31"/>
    <w:qFormat/>
    <w:rsid w:val="00F945F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Ttulodellibro">
    <w:name w:val="Book Title"/>
    <w:basedOn w:val="Fuentedeprrafopredeter"/>
    <w:uiPriority w:val="33"/>
    <w:qFormat/>
    <w:rsid w:val="00F945F6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945F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vistadisso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316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DEL CARMEN MARIMON LLORCA</dc:creator>
  <cp:keywords/>
  <dc:description/>
  <cp:lastModifiedBy>MARIA DEL CARMEN MARIMON LLORCA</cp:lastModifiedBy>
  <cp:revision>3</cp:revision>
  <dcterms:created xsi:type="dcterms:W3CDTF">2026-09-27T08:45:00Z</dcterms:created>
  <dcterms:modified xsi:type="dcterms:W3CDTF">2026-09-27T08:55:00Z</dcterms:modified>
</cp:coreProperties>
</file>